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06" w:rsidRDefault="003A3A06" w:rsidP="002A4818">
      <w:pPr>
        <w:spacing w:after="0" w:line="240" w:lineRule="auto"/>
        <w:jc w:val="center"/>
        <w:rPr>
          <w:rFonts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2A4818" w:rsidRPr="003A3A06" w:rsidRDefault="002A4818" w:rsidP="002A4818">
      <w:pPr>
        <w:spacing w:after="0" w:line="240" w:lineRule="auto"/>
        <w:jc w:val="center"/>
        <w:rPr>
          <w:rFonts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3A3A06">
        <w:rPr>
          <w:rFonts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2A4818" w:rsidRPr="003A3A06" w:rsidRDefault="002A4818" w:rsidP="002A4818">
      <w:pPr>
        <w:spacing w:after="0" w:line="240" w:lineRule="auto"/>
        <w:jc w:val="center"/>
        <w:rPr>
          <w:rFonts w:eastAsiaTheme="minorHAnsi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3A3A06">
        <w:rPr>
          <w:rFonts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eastAsia="Arial" w:cs="Times New Roman"/>
          <w:b/>
          <w:color w:val="FF3399"/>
          <w:kern w:val="2"/>
          <w:sz w:val="36"/>
          <w:szCs w:val="28"/>
          <w:lang w:eastAsia="zh-CN"/>
        </w:rPr>
      </w:pPr>
      <w:r w:rsidRPr="003A3A06">
        <w:rPr>
          <w:rFonts w:cs="Times New Roman"/>
          <w:noProof/>
          <w:color w:val="FF3399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46C28E91" wp14:editId="30E42CB0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28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jc w:val="center"/>
        <w:rPr>
          <w:rFonts w:cs="Times New Roman"/>
          <w:b/>
          <w:color w:val="FF3399"/>
          <w:kern w:val="2"/>
          <w:sz w:val="72"/>
          <w:szCs w:val="28"/>
          <w:lang w:eastAsia="zh-CN"/>
        </w:rPr>
      </w:pPr>
    </w:p>
    <w:p w:rsidR="002A4818" w:rsidRPr="003A3A06" w:rsidRDefault="002A4818" w:rsidP="002A4818">
      <w:pPr>
        <w:widowControl w:val="0"/>
        <w:spacing w:after="0" w:line="240" w:lineRule="auto"/>
        <w:rPr>
          <w:rFonts w:cs="Times New Roman"/>
          <w:b/>
          <w:color w:val="FF3399"/>
          <w:kern w:val="2"/>
          <w:sz w:val="36"/>
          <w:szCs w:val="28"/>
          <w:lang w:eastAsia="zh-CN"/>
        </w:rPr>
      </w:pPr>
    </w:p>
    <w:p w:rsidR="001E3CEE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36"/>
          <w:szCs w:val="36"/>
          <w:lang w:eastAsia="zh-CN"/>
        </w:rPr>
      </w:pPr>
      <w:r w:rsidRPr="003A3A06">
        <w:rPr>
          <w:rFonts w:cs="Times New Roman"/>
          <w:b/>
          <w:color w:val="FF3399"/>
          <w:kern w:val="2"/>
          <w:sz w:val="36"/>
          <w:szCs w:val="36"/>
          <w:lang w:eastAsia="zh-CN"/>
        </w:rPr>
        <w:t xml:space="preserve">Nombre del Estudiante: </w:t>
      </w:r>
      <w:r w:rsidR="001E3CEE" w:rsidRPr="003A3A06">
        <w:rPr>
          <w:rFonts w:cs="Times New Roman"/>
          <w:b/>
          <w:kern w:val="2"/>
          <w:sz w:val="36"/>
          <w:szCs w:val="36"/>
          <w:lang w:eastAsia="zh-CN"/>
        </w:rPr>
        <w:t xml:space="preserve">Thelma Merari </w:t>
      </w:r>
    </w:p>
    <w:p w:rsidR="002A4818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36"/>
          <w:szCs w:val="36"/>
          <w:lang w:eastAsia="zh-CN"/>
        </w:rPr>
      </w:pPr>
      <w:r w:rsidRPr="003A3A06">
        <w:rPr>
          <w:rFonts w:cs="Times New Roman"/>
          <w:b/>
          <w:kern w:val="2"/>
          <w:sz w:val="36"/>
          <w:szCs w:val="36"/>
          <w:lang w:eastAsia="zh-CN"/>
        </w:rPr>
        <w:t>Vásquez López</w:t>
      </w:r>
    </w:p>
    <w:p w:rsidR="002A4818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color w:val="CC00FF"/>
          <w:kern w:val="2"/>
          <w:sz w:val="36"/>
          <w:szCs w:val="36"/>
          <w:lang w:eastAsia="zh-CN"/>
        </w:rPr>
      </w:pPr>
    </w:p>
    <w:p w:rsidR="002A4818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36"/>
          <w:szCs w:val="36"/>
          <w:lang w:eastAsia="zh-CN"/>
        </w:rPr>
      </w:pPr>
      <w:r w:rsidRPr="003A3A06">
        <w:rPr>
          <w:rFonts w:cs="Times New Roman"/>
          <w:b/>
          <w:color w:val="FF3399"/>
          <w:kern w:val="2"/>
          <w:sz w:val="36"/>
          <w:szCs w:val="36"/>
          <w:lang w:eastAsia="zh-CN"/>
        </w:rPr>
        <w:t>Catedrática:</w:t>
      </w:r>
      <w:r w:rsidRPr="003A3A06">
        <w:rPr>
          <w:rFonts w:cs="Times New Roman"/>
          <w:b/>
          <w:kern w:val="2"/>
          <w:sz w:val="36"/>
          <w:szCs w:val="36"/>
          <w:lang w:eastAsia="zh-CN"/>
        </w:rPr>
        <w:t xml:space="preserve"> M</w:t>
      </w:r>
      <w:r w:rsidR="001E3CEE" w:rsidRPr="003A3A06">
        <w:rPr>
          <w:rFonts w:cs="Times New Roman"/>
          <w:b/>
          <w:kern w:val="2"/>
          <w:sz w:val="36"/>
          <w:szCs w:val="36"/>
          <w:lang w:eastAsia="zh-CN"/>
        </w:rPr>
        <w:t>arilí</w:t>
      </w:r>
      <w:r w:rsidRPr="003A3A06">
        <w:rPr>
          <w:rFonts w:cs="Times New Roman"/>
          <w:b/>
          <w:kern w:val="2"/>
          <w:sz w:val="36"/>
          <w:szCs w:val="36"/>
          <w:lang w:eastAsia="zh-CN"/>
        </w:rPr>
        <w:t>z</w:t>
      </w:r>
      <w:r w:rsidR="00D92FD8">
        <w:rPr>
          <w:rFonts w:cs="Times New Roman"/>
          <w:b/>
          <w:kern w:val="2"/>
          <w:sz w:val="36"/>
          <w:szCs w:val="36"/>
          <w:lang w:eastAsia="zh-CN"/>
        </w:rPr>
        <w:t xml:space="preserve"> Ramos</w:t>
      </w:r>
      <w:bookmarkStart w:id="0" w:name="_GoBack"/>
      <w:bookmarkEnd w:id="0"/>
    </w:p>
    <w:p w:rsidR="002A4818" w:rsidRPr="003A3A06" w:rsidRDefault="002A4818" w:rsidP="002A4818">
      <w:pPr>
        <w:widowControl w:val="0"/>
        <w:spacing w:after="0" w:line="192" w:lineRule="auto"/>
        <w:jc w:val="both"/>
        <w:rPr>
          <w:rFonts w:cs="Times New Roman"/>
          <w:b/>
          <w:color w:val="CC00FF"/>
          <w:kern w:val="2"/>
          <w:sz w:val="36"/>
          <w:szCs w:val="36"/>
          <w:lang w:eastAsia="zh-CN"/>
        </w:rPr>
      </w:pPr>
    </w:p>
    <w:p w:rsidR="002A4818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36"/>
          <w:szCs w:val="36"/>
          <w:lang w:eastAsia="zh-CN"/>
        </w:rPr>
      </w:pPr>
      <w:r w:rsidRPr="003A3A06">
        <w:rPr>
          <w:rFonts w:cs="Times New Roman"/>
          <w:b/>
          <w:color w:val="FF3399"/>
          <w:kern w:val="2"/>
          <w:sz w:val="36"/>
          <w:szCs w:val="36"/>
          <w:lang w:eastAsia="zh-CN"/>
        </w:rPr>
        <w:t xml:space="preserve">Grado: </w:t>
      </w:r>
      <w:r w:rsidRPr="003A3A06">
        <w:rPr>
          <w:rFonts w:cs="Times New Roman"/>
          <w:b/>
          <w:kern w:val="2"/>
          <w:sz w:val="36"/>
          <w:szCs w:val="36"/>
          <w:lang w:eastAsia="zh-CN"/>
        </w:rPr>
        <w:t>Segundo Básico</w:t>
      </w:r>
    </w:p>
    <w:p w:rsidR="002A4818" w:rsidRPr="003A3A06" w:rsidRDefault="002A4818" w:rsidP="002A4818">
      <w:pPr>
        <w:widowControl w:val="0"/>
        <w:spacing w:after="0" w:line="192" w:lineRule="auto"/>
        <w:jc w:val="both"/>
        <w:rPr>
          <w:rFonts w:cs="Times New Roman"/>
          <w:b/>
          <w:color w:val="FF3399"/>
          <w:kern w:val="2"/>
          <w:sz w:val="36"/>
          <w:szCs w:val="36"/>
          <w:lang w:eastAsia="zh-CN"/>
        </w:rPr>
      </w:pPr>
    </w:p>
    <w:p w:rsidR="002A4818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36"/>
          <w:szCs w:val="36"/>
          <w:lang w:eastAsia="zh-CN"/>
        </w:rPr>
      </w:pPr>
      <w:r w:rsidRPr="003A3A06">
        <w:rPr>
          <w:rFonts w:cs="Times New Roman"/>
          <w:b/>
          <w:color w:val="FF3399"/>
          <w:kern w:val="2"/>
          <w:sz w:val="36"/>
          <w:szCs w:val="36"/>
          <w:lang w:eastAsia="zh-CN"/>
        </w:rPr>
        <w:t xml:space="preserve">Curso: </w:t>
      </w:r>
      <w:r w:rsidRPr="003A3A06">
        <w:rPr>
          <w:rFonts w:cs="Times New Roman"/>
          <w:b/>
          <w:kern w:val="2"/>
          <w:sz w:val="36"/>
          <w:szCs w:val="36"/>
          <w:lang w:eastAsia="zh-CN"/>
        </w:rPr>
        <w:t>Comunicación y Lenguaje, Idioma Extranjero</w:t>
      </w:r>
    </w:p>
    <w:p w:rsidR="002A4818" w:rsidRPr="003A3A06" w:rsidRDefault="002A4818" w:rsidP="002A4818">
      <w:pPr>
        <w:widowControl w:val="0"/>
        <w:spacing w:after="0" w:line="192" w:lineRule="auto"/>
        <w:rPr>
          <w:rFonts w:cs="Times New Roman"/>
          <w:b/>
          <w:kern w:val="2"/>
          <w:sz w:val="36"/>
          <w:szCs w:val="36"/>
          <w:lang w:eastAsia="zh-CN"/>
        </w:rPr>
      </w:pPr>
    </w:p>
    <w:p w:rsidR="002A4818" w:rsidRPr="003A3A06" w:rsidRDefault="002A4818" w:rsidP="002A4818">
      <w:pPr>
        <w:widowControl w:val="0"/>
        <w:spacing w:after="0" w:line="192" w:lineRule="auto"/>
        <w:jc w:val="center"/>
        <w:rPr>
          <w:rFonts w:cs="Times New Roman"/>
          <w:b/>
          <w:kern w:val="2"/>
          <w:sz w:val="36"/>
          <w:szCs w:val="36"/>
          <w:lang w:val="en-US" w:eastAsia="zh-CN"/>
        </w:rPr>
      </w:pPr>
      <w:r w:rsidRPr="003A3A06">
        <w:rPr>
          <w:rFonts w:cs="Times New Roman"/>
          <w:b/>
          <w:color w:val="FF3399"/>
          <w:kern w:val="2"/>
          <w:sz w:val="36"/>
          <w:szCs w:val="36"/>
          <w:lang w:val="en-US" w:eastAsia="zh-CN"/>
        </w:rPr>
        <w:t>Ciclo Escolar</w:t>
      </w:r>
      <w:r w:rsidRPr="003A3A06">
        <w:rPr>
          <w:rFonts w:cs="Times New Roman"/>
          <w:b/>
          <w:color w:val="0033CC"/>
          <w:kern w:val="2"/>
          <w:sz w:val="36"/>
          <w:szCs w:val="36"/>
          <w:lang w:val="en-US" w:eastAsia="zh-CN"/>
        </w:rPr>
        <w:t>:</w:t>
      </w:r>
      <w:r w:rsidRPr="003A3A06">
        <w:rPr>
          <w:rFonts w:cs="Times New Roman"/>
          <w:b/>
          <w:color w:val="0070C0"/>
          <w:kern w:val="2"/>
          <w:sz w:val="36"/>
          <w:szCs w:val="36"/>
          <w:lang w:val="en-US"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3A3A06">
        <w:rPr>
          <w:rFonts w:cs="Times New Roman"/>
          <w:b/>
          <w:kern w:val="2"/>
          <w:sz w:val="36"/>
          <w:szCs w:val="36"/>
          <w:lang w:val="en-US" w:eastAsia="zh-CN"/>
        </w:rPr>
        <w:t>2,021</w:t>
      </w:r>
    </w:p>
    <w:p w:rsidR="002A4818" w:rsidRPr="003A3A06" w:rsidRDefault="002A4818" w:rsidP="002A4818">
      <w:pPr>
        <w:rPr>
          <w:rFonts w:cs="Times New Roman"/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Default="002A4818" w:rsidP="002A4818">
      <w:pPr>
        <w:rPr>
          <w:lang w:val="en-US"/>
        </w:rPr>
      </w:pPr>
    </w:p>
    <w:p w:rsidR="003A3A06" w:rsidRDefault="003A3A06" w:rsidP="002A4818">
      <w:pPr>
        <w:rPr>
          <w:lang w:val="en-US"/>
        </w:rPr>
      </w:pPr>
    </w:p>
    <w:p w:rsidR="002A4818" w:rsidRPr="002A4818" w:rsidRDefault="002A4818" w:rsidP="002A4818">
      <w:pPr>
        <w:rPr>
          <w:lang w:val="en-US"/>
        </w:rPr>
      </w:pPr>
    </w:p>
    <w:p w:rsidR="002A4818" w:rsidRPr="002A4818" w:rsidRDefault="002A4818" w:rsidP="002A4818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</w:rPr>
      </w:pPr>
      <w:r>
        <w:rPr>
          <w:rFonts w:cs="Times New Roman"/>
          <w:color w:val="000000" w:themeColor="text1"/>
          <w:sz w:val="36"/>
        </w:rPr>
        <w:t xml:space="preserve">Translate the conversations </w:t>
      </w:r>
      <w:r w:rsidRPr="003A3A06">
        <w:rPr>
          <w:rFonts w:cs="Times New Roman"/>
          <w:color w:val="000000" w:themeColor="text1"/>
          <w:sz w:val="36"/>
        </w:rPr>
        <w:t>/ Traduzca la conversación.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It’s pretty safe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Nick:  How do you like your new apartment?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 xml:space="preserve">Pam: I love it.  </w:t>
      </w:r>
      <w:proofErr w:type="gramStart"/>
      <w:r w:rsidRPr="003A3A06">
        <w:rPr>
          <w:rFonts w:cs="Times New Roman"/>
          <w:color w:val="000000" w:themeColor="text1"/>
          <w:sz w:val="36"/>
          <w:lang w:val="en-US"/>
        </w:rPr>
        <w:t>It’s</w:t>
      </w:r>
      <w:proofErr w:type="gramEnd"/>
      <w:r w:rsidRPr="003A3A06">
        <w:rPr>
          <w:rFonts w:cs="Times New Roman"/>
          <w:color w:val="000000" w:themeColor="text1"/>
          <w:sz w:val="36"/>
          <w:lang w:val="en-US"/>
        </w:rPr>
        <w:t xml:space="preserve"> downtown, so it’s very convenient.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Nick: Downtown? Is there much noise?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Pam:  No, there isn’t any.  I live on the fifth floor.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Nick:  How many restaurants are there near your place?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Pam:  A lot.  In fact, there’s an excellent Korean place just around the corner.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Nick:  What about parking?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Pam: Well, there aren´t many parking garages.  But I usually find a place on the street.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Nick:  Is there much crime?</w:t>
      </w: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061395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  <w:r w:rsidRPr="003A3A06">
        <w:rPr>
          <w:rFonts w:cs="Times New Roman"/>
          <w:color w:val="000000" w:themeColor="text1"/>
          <w:sz w:val="36"/>
          <w:lang w:val="en-US"/>
        </w:rPr>
        <w:t>Pam:  No, it’s pretty safe.  Hold on.  That’s my car alarm! I’ll call you back later.</w:t>
      </w:r>
      <w:r w:rsidR="00061395" w:rsidRPr="003A3A06">
        <w:rPr>
          <w:rFonts w:cs="Times New Roman"/>
          <w:color w:val="000000" w:themeColor="text1"/>
          <w:sz w:val="36"/>
          <w:lang w:val="en-US"/>
        </w:rPr>
        <w:t xml:space="preserve"> </w:t>
      </w:r>
    </w:p>
    <w:p w:rsid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CF61FD" w:rsidRPr="003A3A06" w:rsidRDefault="00CF61FD" w:rsidP="003A3A06">
      <w:pPr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>
        <w:rPr>
          <w:rFonts w:cs="Times New Roman"/>
          <w:color w:val="000000" w:themeColor="text1"/>
          <w:sz w:val="36"/>
        </w:rPr>
        <w:t xml:space="preserve">Traduzca las conversaciones </w:t>
      </w:r>
      <w:r w:rsidRPr="003A3A06">
        <w:rPr>
          <w:rFonts w:cs="Times New Roman"/>
          <w:color w:val="000000" w:themeColor="text1"/>
          <w:sz w:val="36"/>
        </w:rPr>
        <w:t>/ Traduzca la conversación.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Es bastante seguro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Nick: ¿Qué te parece tu nuevo apartamento?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Pam: Me encanta. Está en el centro, por lo que es muy conveniente.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Nick: ¿En el centro? ¿Hay mucho ruido?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Pam: No, no hay ninguno. Vivo en el quinto piso.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Nick: ¿Cuántos restaurantes hay cerca de tu casa?</w:t>
      </w:r>
    </w:p>
    <w:p w:rsid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Pam: Mucho. De hecho, hay un excelente lugar coreano a la vuelta de la esquina.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Nick: ¿Qué pasa con el estacionamiento?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Pam: Bueno, no hay muchos estacionamientos. Pero suelo encontrar un sitio en la calle.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Nick: ¿Hay mucho crimen?</w:t>
      </w:r>
    </w:p>
    <w:p w:rsidR="003A3A06" w:rsidRPr="003A3A06" w:rsidRDefault="003A3A06" w:rsidP="003A3A06">
      <w:pPr>
        <w:spacing w:line="240" w:lineRule="auto"/>
        <w:rPr>
          <w:rFonts w:cs="Times New Roman"/>
          <w:color w:val="000000" w:themeColor="text1"/>
          <w:sz w:val="36"/>
        </w:rPr>
      </w:pPr>
      <w:r w:rsidRPr="003A3A06">
        <w:rPr>
          <w:rFonts w:cs="Times New Roman"/>
          <w:color w:val="000000" w:themeColor="text1"/>
          <w:sz w:val="36"/>
        </w:rPr>
        <w:t>Pam: No, es bastante seguro. Esperar. ¡Esa es la alarma de mi auto</w:t>
      </w:r>
      <w:proofErr w:type="gramStart"/>
      <w:r w:rsidRPr="003A3A06">
        <w:rPr>
          <w:rFonts w:cs="Times New Roman"/>
          <w:color w:val="000000" w:themeColor="text1"/>
          <w:sz w:val="36"/>
        </w:rPr>
        <w:t>!</w:t>
      </w:r>
      <w:r>
        <w:rPr>
          <w:rFonts w:cs="Times New Roman"/>
          <w:color w:val="000000" w:themeColor="text1"/>
          <w:sz w:val="36"/>
        </w:rPr>
        <w:t>.</w:t>
      </w:r>
      <w:proofErr w:type="gramEnd"/>
      <w:r w:rsidRPr="003A3A06">
        <w:rPr>
          <w:rFonts w:cs="Times New Roman"/>
          <w:color w:val="000000" w:themeColor="text1"/>
          <w:sz w:val="36"/>
        </w:rPr>
        <w:t xml:space="preserve"> Te llamaré después.</w:t>
      </w:r>
    </w:p>
    <w:sectPr w:rsidR="003A3A06" w:rsidRPr="003A3A06" w:rsidSect="002A4818">
      <w:pgSz w:w="12240" w:h="15840"/>
      <w:pgMar w:top="1417" w:right="1701" w:bottom="1417" w:left="1701" w:header="708" w:footer="708" w:gutter="0"/>
      <w:pgBorders w:offsetFrom="page">
        <w:top w:val="flowersDaisies" w:sz="22" w:space="24" w:color="FF3399"/>
        <w:left w:val="flowersDaisies" w:sz="22" w:space="24" w:color="FF3399"/>
        <w:bottom w:val="flowersDaisies" w:sz="22" w:space="24" w:color="FF3399"/>
        <w:right w:val="flowersDaisies" w:sz="2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18"/>
    <w:rsid w:val="00061395"/>
    <w:rsid w:val="001E3CEE"/>
    <w:rsid w:val="002A4818"/>
    <w:rsid w:val="003A3A06"/>
    <w:rsid w:val="005D3D13"/>
    <w:rsid w:val="00661BF7"/>
    <w:rsid w:val="00CF61FD"/>
    <w:rsid w:val="00D9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8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2021-08-10T14:10:00Z</dcterms:created>
  <dcterms:modified xsi:type="dcterms:W3CDTF">2021-08-10T14:16:00Z</dcterms:modified>
</cp:coreProperties>
</file>