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1 ¿Quiénes viven en el pueblo salvaje “Orbajosa”?</w:t>
      </w:r>
    </w:p>
    <w:p>
      <w:pPr>
        <w:pStyle w:val="style0"/>
        <w:rPr/>
      </w:pPr>
      <w:r>
        <w:rPr>
          <w:lang w:val="en-US"/>
        </w:rPr>
        <w:t>Doña Perfecta, Rosario, don Inocencio y caballuco</w:t>
      </w:r>
    </w:p>
    <w:p>
      <w:pPr>
        <w:pStyle w:val="style0"/>
        <w:rPr/>
      </w:pPr>
      <w:r>
        <w:rPr>
          <w:lang w:val="en-US"/>
        </w:rPr>
        <w:t>2 ¿Qué motiva a Pepe Rey viajar al pueblo salvaje de Orbajosa?</w:t>
      </w:r>
    </w:p>
    <w:p>
      <w:pPr>
        <w:pStyle w:val="style0"/>
        <w:rPr/>
      </w:pPr>
      <w:r>
        <w:rPr>
          <w:lang w:val="en-US"/>
        </w:rPr>
        <w:t>Conocer a su prometida Rosario, hija única de doña Perfecta, quien tiene fama de dama muy virtuosa, y a tomar posesión de Los Alamillos de Bustamante, tierras fértiles heredadas de su madre.</w:t>
      </w:r>
    </w:p>
    <w:p>
      <w:pPr>
        <w:pStyle w:val="style0"/>
        <w:rPr/>
      </w:pPr>
      <w:r>
        <w:rPr>
          <w:lang w:val="en-US"/>
        </w:rPr>
        <w:t>3 ¿Qué postura o actitud toma don Inocencio, canónigo de la Catedral, con la visita de Pepe Rey?</w:t>
      </w:r>
    </w:p>
    <w:p>
      <w:pPr>
        <w:pStyle w:val="style0"/>
        <w:rPr/>
      </w:pPr>
      <w:r>
        <w:rPr>
          <w:lang w:val="en-US"/>
        </w:rPr>
        <w:t>No es bien acogida,  este malestar y antipatía se deben a que la sobrina.</w:t>
      </w:r>
    </w:p>
    <w:p>
      <w:pPr>
        <w:pStyle w:val="style0"/>
        <w:rPr/>
      </w:pPr>
      <w:r>
        <w:rPr>
          <w:lang w:val="en-US"/>
        </w:rPr>
        <w:t>4 ¿Qué opinas de la hipocresía y las acusaciones que se dan a lo largo de la estadía de Pepe Rey en el pueblo “Orbajosa”?</w:t>
      </w:r>
    </w:p>
    <w:p>
      <w:pPr>
        <w:pStyle w:val="style0"/>
        <w:rPr/>
      </w:pPr>
      <w:r>
        <w:rPr>
          <w:lang w:val="en-US"/>
        </w:rPr>
        <w:t>Que son mentiras para alejar al rey de Rosario</w:t>
      </w:r>
    </w:p>
    <w:p>
      <w:pPr>
        <w:pStyle w:val="style0"/>
        <w:rPr/>
      </w:pPr>
      <w:r>
        <w:rPr>
          <w:lang w:val="en-US"/>
        </w:rPr>
        <w:t>5 ¿Qué opinas del romance de Pepe Rey y Rosario?</w:t>
      </w:r>
    </w:p>
    <w:p>
      <w:pPr>
        <w:pStyle w:val="style0"/>
        <w:rPr/>
      </w:pPr>
      <w:r>
        <w:rPr>
          <w:lang w:val="en-US"/>
        </w:rPr>
        <w:t>Que los dos están enamorados</w:t>
      </w:r>
    </w:p>
    <w:p>
      <w:pPr>
        <w:pStyle w:val="style0"/>
        <w:rPr/>
      </w:pPr>
      <w:r>
        <w:rPr>
          <w:lang w:val="en-US"/>
        </w:rPr>
        <w:t>6 ¿Qué opinas de las acciones de Doña Perfecta?</w:t>
      </w:r>
    </w:p>
    <w:p>
      <w:pPr>
        <w:pStyle w:val="style0"/>
        <w:rPr/>
      </w:pPr>
      <w:r>
        <w:rPr>
          <w:lang w:val="en-US"/>
        </w:rPr>
        <w:t>Es una persona con odio, ira y  con principios de  ateísmo.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160</Words>
  <Characters>717</Characters>
  <Application>WPS Office</Application>
  <Paragraphs>12</Paragraphs>
  <CharactersWithSpaces>868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2022-06-16T23:03:50Z</dcterms:created>
  <dc:creator>9013A</dc:creator>
  <lastModifiedBy>9013A</lastModifiedBy>
  <dcterms:modified xsi:type="dcterms:W3CDTF">2022-06-16T23:03:50Z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cc8b1c4f17af4e099b8b6337f2504418</vt:lpwstr>
  </property>
</Properties>
</file>